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932D" w14:textId="77777777" w:rsidR="0003316B" w:rsidRDefault="0003316B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77F3F751" w14:textId="77777777" w:rsidR="000A218F" w:rsidRDefault="000A218F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6563D3B0" w14:textId="77777777" w:rsidR="00FD14AE" w:rsidRDefault="00FD14AE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proofErr w:type="spellStart"/>
      <w:r>
        <w:rPr>
          <w:rFonts w:ascii="Helvetica" w:eastAsia="Times New Roman" w:hAnsi="Helvetica" w:cs="Times New Roman"/>
          <w:color w:val="333333"/>
          <w:shd w:val="clear" w:color="auto" w:fill="FFFFFF"/>
        </w:rPr>
        <w:t>Sheefali</w:t>
      </w:r>
      <w:proofErr w:type="spellEnd"/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333333"/>
          <w:shd w:val="clear" w:color="auto" w:fill="FFFFFF"/>
        </w:rPr>
        <w:t>Asija</w:t>
      </w:r>
      <w:proofErr w:type="spellEnd"/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is a British artist based out of London and New York.</w:t>
      </w:r>
    </w:p>
    <w:p w14:paraId="41BCEB1E" w14:textId="77777777" w:rsidR="00353028" w:rsidRDefault="00353028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She has combined </w:t>
      </w:r>
      <w:r w:rsidR="00FD14AE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expressionist style with visual dynamism and dramatic oversized imagery inspired by comic books to create vivid stories told </w:t>
      </w:r>
      <w:r w:rsidR="000A218F">
        <w:rPr>
          <w:rFonts w:ascii="Helvetica" w:eastAsia="Times New Roman" w:hAnsi="Helvetica" w:cs="Times New Roman"/>
          <w:color w:val="333333"/>
          <w:shd w:val="clear" w:color="auto" w:fill="FFFFFF"/>
        </w:rPr>
        <w:t>a frozen frame at a time.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In a world often </w:t>
      </w:r>
      <w:proofErr w:type="spellStart"/>
      <w:r>
        <w:rPr>
          <w:rFonts w:ascii="Helvetica" w:eastAsia="Times New Roman" w:hAnsi="Helvetica" w:cs="Times New Roman"/>
          <w:color w:val="333333"/>
          <w:shd w:val="clear" w:color="auto" w:fill="FFFFFF"/>
        </w:rPr>
        <w:t>characterised</w:t>
      </w:r>
      <w:proofErr w:type="spellEnd"/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by an abundance of pessimism, she produces work that capture stories of optimism, determination and hope.</w:t>
      </w:r>
    </w:p>
    <w:p w14:paraId="0794B21F" w14:textId="77777777" w:rsidR="0003316B" w:rsidRDefault="00353028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 </w:t>
      </w:r>
      <w:r w:rsidR="000A218F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  <w:r w:rsidR="00FD14AE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  </w:t>
      </w:r>
    </w:p>
    <w:p w14:paraId="6E820907" w14:textId="77777777" w:rsidR="00166B1C" w:rsidRDefault="00166B1C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0DA15379" w14:textId="77777777" w:rsidR="000A218F" w:rsidRDefault="000A218F" w:rsidP="0003316B">
      <w:pPr>
        <w:ind w:left="1418" w:hanging="1418"/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010BFB3D" w14:textId="77777777" w:rsidR="00890DBB" w:rsidRPr="00890DBB" w:rsidRDefault="00890DBB" w:rsidP="0003316B">
      <w:pPr>
        <w:ind w:left="1418" w:hanging="1418"/>
        <w:rPr>
          <w:rFonts w:ascii="Helvetica" w:eastAsia="Times New Roman" w:hAnsi="Helvetica" w:cs="Times New Roman"/>
          <w:b/>
          <w:color w:val="333333"/>
          <w:sz w:val="28"/>
          <w:szCs w:val="28"/>
          <w:shd w:val="clear" w:color="auto" w:fill="FFFFFF"/>
        </w:rPr>
      </w:pPr>
      <w:r w:rsidRPr="00890DBB">
        <w:rPr>
          <w:rFonts w:ascii="Helvetica" w:eastAsia="Times New Roman" w:hAnsi="Helvetica" w:cs="Times New Roman"/>
          <w:b/>
          <w:color w:val="333333"/>
          <w:sz w:val="28"/>
          <w:szCs w:val="28"/>
          <w:shd w:val="clear" w:color="auto" w:fill="FFFFFF"/>
        </w:rPr>
        <w:t>EDUCATION</w:t>
      </w:r>
    </w:p>
    <w:p w14:paraId="43B20211" w14:textId="77777777" w:rsidR="0003316B" w:rsidRPr="0003316B" w:rsidRDefault="0003316B" w:rsidP="009A370D">
      <w:pPr>
        <w:ind w:left="1560" w:hanging="1560"/>
        <w:rPr>
          <w:rFonts w:ascii="Times" w:eastAsia="Times New Roman" w:hAnsi="Times" w:cs="Times New Roman"/>
          <w:sz w:val="20"/>
          <w:szCs w:val="20"/>
        </w:rPr>
      </w:pP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2012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– </w:t>
      </w:r>
      <w:r w:rsidR="00353028">
        <w:rPr>
          <w:rFonts w:ascii="Helvetica" w:eastAsia="Times New Roman" w:hAnsi="Helvetica" w:cs="Times New Roman"/>
          <w:color w:val="333333"/>
          <w:shd w:val="clear" w:color="auto" w:fill="FFFFFF"/>
        </w:rPr>
        <w:t>2014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  <w:r w:rsidR="009A370D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 </w:t>
      </w: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Complete Atelier Program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at Union Square Atelier, 32 </w:t>
      </w:r>
      <w:r w:rsidR="00261C15">
        <w:rPr>
          <w:rFonts w:ascii="Helvetica" w:eastAsia="Times New Roman" w:hAnsi="Helvetica" w:cs="Times New Roman"/>
          <w:color w:val="333333"/>
          <w:shd w:val="clear" w:color="auto" w:fill="FFFFFF"/>
        </w:rPr>
        <w:t>Union Square East, New York, NY</w:t>
      </w:r>
    </w:p>
    <w:p w14:paraId="1F0614C7" w14:textId="77777777" w:rsidR="0003316B" w:rsidRDefault="0003316B" w:rsidP="009A370D">
      <w:pPr>
        <w:ind w:left="1560" w:hanging="1560"/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>2008 –</w:t>
      </w:r>
      <w:r w:rsidR="00FD14AE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2010 </w:t>
      </w:r>
      <w:r w:rsidR="009A370D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 </w:t>
      </w:r>
      <w:r w:rsidR="00FD14AE">
        <w:rPr>
          <w:rFonts w:ascii="Helvetica" w:eastAsia="Times New Roman" w:hAnsi="Helvetica" w:cs="Times New Roman"/>
          <w:color w:val="333333"/>
          <w:shd w:val="clear" w:color="auto" w:fill="FFFFFF"/>
        </w:rPr>
        <w:t>Anatomical D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rawing</w:t>
      </w:r>
      <w:r w:rsidR="00FD14AE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  <w:r w:rsidR="00F67FC0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at </w:t>
      </w:r>
      <w:proofErr w:type="spellStart"/>
      <w:r w:rsidR="00F67FC0">
        <w:rPr>
          <w:rFonts w:ascii="Helvetica" w:eastAsia="Times New Roman" w:hAnsi="Helvetica" w:cs="Times New Roman"/>
          <w:color w:val="333333"/>
          <w:shd w:val="clear" w:color="auto" w:fill="FFFFFF"/>
        </w:rPr>
        <w:t>Byam</w:t>
      </w:r>
      <w:proofErr w:type="spellEnd"/>
      <w:r w:rsidR="00F67FC0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Shaw school of art, London</w:t>
      </w:r>
      <w:r w:rsidR="00353028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; </w:t>
      </w:r>
      <w:r w:rsidR="00F67FC0">
        <w:rPr>
          <w:rFonts w:ascii="Helvetica" w:eastAsia="Times New Roman" w:hAnsi="Helvetica" w:cs="Times New Roman"/>
          <w:color w:val="333333"/>
          <w:shd w:val="clear" w:color="auto" w:fill="FFFFFF"/>
        </w:rPr>
        <w:t>multiple L</w:t>
      </w:r>
      <w:r w:rsidR="00FD14AE">
        <w:rPr>
          <w:rFonts w:ascii="Helvetica" w:eastAsia="Times New Roman" w:hAnsi="Helvetica" w:cs="Times New Roman"/>
          <w:color w:val="333333"/>
          <w:shd w:val="clear" w:color="auto" w:fill="FFFFFF"/>
        </w:rPr>
        <w:t>ife D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rawing</w:t>
      </w:r>
      <w:r w:rsidR="00FD14AE">
        <w:rPr>
          <w:rFonts w:ascii="Helvetica" w:eastAsia="Times New Roman" w:hAnsi="Helvetica" w:cs="Times New Roman"/>
          <w:color w:val="333333"/>
          <w:shd w:val="clear" w:color="auto" w:fill="FFFFFF"/>
        </w:rPr>
        <w:t>s</w:t>
      </w:r>
      <w:r w:rsidR="00F67FC0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at Central Saint Martins, London</w:t>
      </w:r>
    </w:p>
    <w:p w14:paraId="4757E9FD" w14:textId="77777777" w:rsidR="0003316B" w:rsidRDefault="0003316B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12B864A2" w14:textId="77777777" w:rsidR="000A218F" w:rsidRDefault="000A218F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46F94689" w14:textId="77777777" w:rsidR="00FD14AE" w:rsidRDefault="00FD14AE" w:rsidP="0003316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</w:p>
    <w:p w14:paraId="6413CBA3" w14:textId="77777777" w:rsidR="0003316B" w:rsidRPr="00890DBB" w:rsidRDefault="00890DBB" w:rsidP="0003316B">
      <w:pPr>
        <w:rPr>
          <w:rFonts w:ascii="Helvetica" w:eastAsia="Times New Roman" w:hAnsi="Helvetica" w:cs="Times New Roman"/>
          <w:b/>
          <w:color w:val="333333"/>
          <w:sz w:val="28"/>
          <w:szCs w:val="28"/>
          <w:shd w:val="clear" w:color="auto" w:fill="FFFFFF"/>
        </w:rPr>
      </w:pPr>
      <w:r w:rsidRPr="00890DBB">
        <w:rPr>
          <w:rFonts w:ascii="Helvetica" w:eastAsia="Times New Roman" w:hAnsi="Helvetica" w:cs="Times New Roman"/>
          <w:b/>
          <w:color w:val="333333"/>
          <w:sz w:val="28"/>
          <w:szCs w:val="28"/>
          <w:shd w:val="clear" w:color="auto" w:fill="FFFFFF"/>
        </w:rPr>
        <w:t>EXHIBITIONS</w:t>
      </w:r>
    </w:p>
    <w:p w14:paraId="66780C32" w14:textId="77777777" w:rsidR="00690707" w:rsidRPr="00690707" w:rsidRDefault="00690707" w:rsidP="00690707">
      <w:pPr>
        <w:ind w:left="1418" w:hanging="1418"/>
        <w:rPr>
          <w:rFonts w:ascii="Times" w:eastAsia="Times New Roman" w:hAnsi="Times" w:cs="Times New Roman"/>
          <w:sz w:val="20"/>
          <w:szCs w:val="20"/>
        </w:rPr>
      </w:pPr>
      <w:r w:rsidRPr="00690707">
        <w:rPr>
          <w:rFonts w:ascii="Helvetica" w:eastAsia="Times New Roman" w:hAnsi="Helvetica" w:cs="Times New Roman"/>
          <w:color w:val="333333"/>
          <w:shd w:val="clear" w:color="auto" w:fill="FFFFFF"/>
        </w:rPr>
        <w:t>2016      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      </w:t>
      </w:r>
      <w:proofErr w:type="spellStart"/>
      <w:r w:rsidRPr="00690707">
        <w:rPr>
          <w:rFonts w:ascii="Helvetica" w:eastAsia="Times New Roman" w:hAnsi="Helvetica" w:cs="Times New Roman"/>
          <w:color w:val="333333"/>
          <w:shd w:val="clear" w:color="auto" w:fill="FFFFFF"/>
        </w:rPr>
        <w:t>ArtTour</w:t>
      </w:r>
      <w:proofErr w:type="spellEnd"/>
      <w:r w:rsidRPr="00690707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International Exhibition, Chateau saint-Martin-de-la-</w:t>
      </w:r>
      <w:proofErr w:type="spellStart"/>
      <w:r w:rsidRPr="00690707">
        <w:rPr>
          <w:rFonts w:ascii="Helvetica" w:eastAsia="Times New Roman" w:hAnsi="Helvetica" w:cs="Times New Roman"/>
          <w:color w:val="333333"/>
          <w:shd w:val="clear" w:color="auto" w:fill="FFFFFF"/>
        </w:rPr>
        <w:t>Garrigue</w:t>
      </w:r>
      <w:proofErr w:type="spellEnd"/>
      <w:r w:rsidRPr="00690707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, </w:t>
      </w:r>
      <w:proofErr w:type="spellStart"/>
      <w:r w:rsidRPr="00690707">
        <w:rPr>
          <w:rFonts w:ascii="Helvetica" w:eastAsia="Times New Roman" w:hAnsi="Helvetica" w:cs="Times New Roman"/>
          <w:color w:val="333333"/>
          <w:shd w:val="clear" w:color="auto" w:fill="FFFFFF"/>
        </w:rPr>
        <w:t>Montagnac</w:t>
      </w:r>
      <w:proofErr w:type="spellEnd"/>
      <w:r w:rsidRPr="00690707">
        <w:rPr>
          <w:rFonts w:ascii="Helvetica" w:eastAsia="Times New Roman" w:hAnsi="Helvetica" w:cs="Times New Roman"/>
          <w:color w:val="333333"/>
          <w:shd w:val="clear" w:color="auto" w:fill="FFFFFF"/>
        </w:rPr>
        <w:t>, France</w:t>
      </w:r>
    </w:p>
    <w:p w14:paraId="2678CE28" w14:textId="77777777" w:rsidR="00890DBB" w:rsidRDefault="0003316B" w:rsidP="00890DBB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2015      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Rise International art fair, Ferrara, Italy – ATIM award winner</w:t>
      </w:r>
      <w:r w:rsidRPr="0003316B">
        <w:rPr>
          <w:rFonts w:ascii="Helvetica" w:eastAsia="Times New Roman" w:hAnsi="Helvetica" w:cs="Times New Roman"/>
          <w:color w:val="333333"/>
        </w:rPr>
        <w:br/>
      </w: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2013      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Union Square Gallery (solo show), New York, NY</w:t>
      </w:r>
      <w:r w:rsidRPr="0003316B">
        <w:rPr>
          <w:rFonts w:ascii="Helvetica" w:eastAsia="Times New Roman" w:hAnsi="Helvetica" w:cs="Times New Roman"/>
          <w:color w:val="333333"/>
        </w:rPr>
        <w:br/>
      </w: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2013      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Intersections of the Invisible (group show), The Amsterdam</w:t>
      </w:r>
    </w:p>
    <w:p w14:paraId="03898EE8" w14:textId="77777777" w:rsidR="00F67FC0" w:rsidRDefault="00890DBB" w:rsidP="00F67FC0">
      <w:pPr>
        <w:rPr>
          <w:rFonts w:ascii="Helvetica" w:eastAsia="Times New Roman" w:hAnsi="Helvetica" w:cs="Times New Roman"/>
          <w:color w:val="33333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                   </w:t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  <w:r w:rsidR="009A370D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Whitney </w:t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Gallery, Chelsea, New York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2013      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Spectrum Miami Art fair, Miami – Rising Artist award winner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2013      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Spectrum NY Art Fair, </w:t>
      </w:r>
      <w:proofErr w:type="spellStart"/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Javits</w:t>
      </w:r>
      <w:proofErr w:type="spellEnd"/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Center, New York NY 10001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2009    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The Art in Mind (group show), The Brick Lane Gallery,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2008     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The United Society of Artists 87th Annual Art Exhibition, Morley </w:t>
      </w:r>
    </w:p>
    <w:p w14:paraId="4F3BFA80" w14:textId="77777777" w:rsidR="0003316B" w:rsidRPr="0003316B" w:rsidRDefault="00F67FC0" w:rsidP="00F67FC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             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Gallery,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2007      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proofErr w:type="spellStart"/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Frevd</w:t>
      </w:r>
      <w:proofErr w:type="spellEnd"/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Gallery (solo show), Shaftesbury Avenue,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2005      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353028">
        <w:rPr>
          <w:rFonts w:ascii="Helvetica" w:eastAsia="Times New Roman" w:hAnsi="Helvetica" w:cs="Times New Roman"/>
          <w:color w:val="333333"/>
          <w:shd w:val="clear" w:color="auto" w:fill="FFFFFF"/>
        </w:rPr>
        <w:t>Bever</w:t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ley Knowles Fine Arts Gallery,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2004      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London Art Fair, Islington,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2004      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Inspired Art Fair, Brick Lane,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2004      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Freud Gallery (solo exhibition), Shaftesbury Avenue,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2003      </w:t>
      </w:r>
      <w:r w:rsidR="00890DBB">
        <w:rPr>
          <w:rFonts w:ascii="Helvetica" w:eastAsia="Times New Roman" w:hAnsi="Helvetica" w:cs="Times New Roman"/>
          <w:color w:val="333333"/>
          <w:shd w:val="clear" w:color="auto" w:fill="FFFFFF"/>
        </w:rPr>
        <w:tab/>
      </w:r>
      <w:r w:rsidR="0003316B" w:rsidRPr="0003316B">
        <w:rPr>
          <w:rFonts w:ascii="Helvetica" w:eastAsia="Times New Roman" w:hAnsi="Helvetica" w:cs="Times New Roman"/>
          <w:color w:val="333333"/>
          <w:shd w:val="clear" w:color="auto" w:fill="FFFFFF"/>
        </w:rPr>
        <w:t>Inspired Art Fair, Brick Lane, London</w:t>
      </w:r>
      <w:r w:rsidR="0003316B" w:rsidRPr="0003316B">
        <w:rPr>
          <w:rFonts w:ascii="Helvetica" w:eastAsia="Times New Roman" w:hAnsi="Helvetica" w:cs="Times New Roman"/>
          <w:color w:val="333333"/>
        </w:rPr>
        <w:br/>
      </w:r>
    </w:p>
    <w:p w14:paraId="4B05DE63" w14:textId="77777777" w:rsidR="001A7411" w:rsidRDefault="001A7411">
      <w:bookmarkStart w:id="0" w:name="_GoBack"/>
      <w:bookmarkEnd w:id="0"/>
    </w:p>
    <w:sectPr w:rsidR="001A7411" w:rsidSect="001A7411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8D83C" w14:textId="77777777" w:rsidR="00353028" w:rsidRDefault="00353028" w:rsidP="00166B1C">
      <w:r>
        <w:separator/>
      </w:r>
    </w:p>
  </w:endnote>
  <w:endnote w:type="continuationSeparator" w:id="0">
    <w:p w14:paraId="463309CC" w14:textId="77777777" w:rsidR="00353028" w:rsidRDefault="00353028" w:rsidP="001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1464B" w14:textId="77777777" w:rsidR="00353028" w:rsidRDefault="00353028" w:rsidP="00166B1C">
      <w:r>
        <w:separator/>
      </w:r>
    </w:p>
  </w:footnote>
  <w:footnote w:type="continuationSeparator" w:id="0">
    <w:p w14:paraId="1BAC6240" w14:textId="77777777" w:rsidR="00353028" w:rsidRDefault="00353028" w:rsidP="00166B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440A4" w14:textId="77777777" w:rsidR="00353028" w:rsidRDefault="00353028" w:rsidP="000A218F">
    <w:pPr>
      <w:jc w:val="center"/>
      <w:rPr>
        <w:rFonts w:ascii="Helvetica" w:eastAsia="Times New Roman" w:hAnsi="Helvetica" w:cs="Times New Roman"/>
        <w:color w:val="333333"/>
        <w:sz w:val="36"/>
        <w:szCs w:val="36"/>
        <w:shd w:val="clear" w:color="auto" w:fill="FFFFFF"/>
      </w:rPr>
    </w:pPr>
  </w:p>
  <w:p w14:paraId="3FF0B429" w14:textId="77777777" w:rsidR="00353028" w:rsidRDefault="00353028" w:rsidP="000A218F">
    <w:pPr>
      <w:jc w:val="center"/>
      <w:rPr>
        <w:rFonts w:ascii="Helvetica" w:eastAsia="Times New Roman" w:hAnsi="Helvetica" w:cs="Times New Roman"/>
        <w:color w:val="333333"/>
        <w:sz w:val="36"/>
        <w:szCs w:val="36"/>
        <w:shd w:val="clear" w:color="auto" w:fill="FFFFFF"/>
      </w:rPr>
    </w:pPr>
    <w:proofErr w:type="spellStart"/>
    <w:r w:rsidRPr="0003316B">
      <w:rPr>
        <w:rFonts w:ascii="Helvetica" w:eastAsia="Times New Roman" w:hAnsi="Helvetica" w:cs="Times New Roman"/>
        <w:color w:val="333333"/>
        <w:sz w:val="36"/>
        <w:szCs w:val="36"/>
        <w:shd w:val="clear" w:color="auto" w:fill="FFFFFF"/>
      </w:rPr>
      <w:t>Sheefali</w:t>
    </w:r>
    <w:proofErr w:type="spellEnd"/>
    <w:r w:rsidRPr="0003316B">
      <w:rPr>
        <w:rFonts w:ascii="Helvetica" w:eastAsia="Times New Roman" w:hAnsi="Helvetica" w:cs="Times New Roman"/>
        <w:color w:val="333333"/>
        <w:sz w:val="36"/>
        <w:szCs w:val="36"/>
        <w:shd w:val="clear" w:color="auto" w:fill="FFFFFF"/>
      </w:rPr>
      <w:t xml:space="preserve"> </w:t>
    </w:r>
    <w:proofErr w:type="spellStart"/>
    <w:r w:rsidRPr="0003316B">
      <w:rPr>
        <w:rFonts w:ascii="Helvetica" w:eastAsia="Times New Roman" w:hAnsi="Helvetica" w:cs="Times New Roman"/>
        <w:color w:val="333333"/>
        <w:sz w:val="36"/>
        <w:szCs w:val="36"/>
        <w:shd w:val="clear" w:color="auto" w:fill="FFFFFF"/>
      </w:rPr>
      <w:t>Asija</w:t>
    </w:r>
    <w:proofErr w:type="spellEnd"/>
  </w:p>
  <w:p w14:paraId="103C67FB" w14:textId="77777777" w:rsidR="00353028" w:rsidRPr="00FD14AE" w:rsidRDefault="00690707" w:rsidP="000A218F">
    <w:pPr>
      <w:jc w:val="center"/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</w:pPr>
    <w:hyperlink r:id="rId1" w:history="1">
      <w:r w:rsidR="00353028" w:rsidRPr="00FD14AE">
        <w:rPr>
          <w:rStyle w:val="Hyperlink"/>
          <w:rFonts w:ascii="Helvetica" w:eastAsia="Times New Roman" w:hAnsi="Helvetica" w:cs="Times New Roman"/>
          <w:sz w:val="28"/>
          <w:szCs w:val="28"/>
          <w:shd w:val="clear" w:color="auto" w:fill="FFFFFF"/>
        </w:rPr>
        <w:t>www.sheefaliasija.com</w:t>
      </w:r>
    </w:hyperlink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 xml:space="preserve"> - +44(</w:t>
    </w:r>
    <w:proofErr w:type="gramStart"/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>0)7778483505</w:t>
    </w:r>
    <w:proofErr w:type="gramEnd"/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 xml:space="preserve"> – </w:t>
    </w:r>
    <w:proofErr w:type="spellStart"/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>fb</w:t>
    </w:r>
    <w:proofErr w:type="spellEnd"/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 xml:space="preserve">: </w:t>
    </w:r>
    <w:proofErr w:type="spellStart"/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>Sheefali</w:t>
    </w:r>
    <w:proofErr w:type="spellEnd"/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 xml:space="preserve"> </w:t>
    </w:r>
    <w:proofErr w:type="spellStart"/>
    <w:r w:rsidR="00353028" w:rsidRPr="00FD14AE">
      <w:rPr>
        <w:rFonts w:ascii="Helvetica" w:eastAsia="Times New Roman" w:hAnsi="Helvetica" w:cs="Times New Roman"/>
        <w:color w:val="333333"/>
        <w:sz w:val="28"/>
        <w:szCs w:val="28"/>
        <w:shd w:val="clear" w:color="auto" w:fill="FFFFFF"/>
      </w:rPr>
      <w:t>Asija</w:t>
    </w:r>
    <w:proofErr w:type="spellEnd"/>
  </w:p>
  <w:p w14:paraId="786DCEEA" w14:textId="77777777" w:rsidR="00353028" w:rsidRDefault="00353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6B"/>
    <w:rsid w:val="0003316B"/>
    <w:rsid w:val="000A218F"/>
    <w:rsid w:val="00166B1C"/>
    <w:rsid w:val="001A7411"/>
    <w:rsid w:val="00261C15"/>
    <w:rsid w:val="002A7D79"/>
    <w:rsid w:val="00353028"/>
    <w:rsid w:val="00690707"/>
    <w:rsid w:val="00890DBB"/>
    <w:rsid w:val="009A370D"/>
    <w:rsid w:val="00F67FC0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CA22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316B"/>
  </w:style>
  <w:style w:type="character" w:styleId="Hyperlink">
    <w:name w:val="Hyperlink"/>
    <w:basedOn w:val="DefaultParagraphFont"/>
    <w:uiPriority w:val="99"/>
    <w:unhideWhenUsed/>
    <w:rsid w:val="000331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B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1C"/>
  </w:style>
  <w:style w:type="paragraph" w:styleId="Footer">
    <w:name w:val="footer"/>
    <w:basedOn w:val="Normal"/>
    <w:link w:val="FooterChar"/>
    <w:uiPriority w:val="99"/>
    <w:unhideWhenUsed/>
    <w:rsid w:val="00166B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B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316B"/>
  </w:style>
  <w:style w:type="character" w:styleId="Hyperlink">
    <w:name w:val="Hyperlink"/>
    <w:basedOn w:val="DefaultParagraphFont"/>
    <w:uiPriority w:val="99"/>
    <w:unhideWhenUsed/>
    <w:rsid w:val="000331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B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1C"/>
  </w:style>
  <w:style w:type="paragraph" w:styleId="Footer">
    <w:name w:val="footer"/>
    <w:basedOn w:val="Normal"/>
    <w:link w:val="FooterChar"/>
    <w:uiPriority w:val="99"/>
    <w:unhideWhenUsed/>
    <w:rsid w:val="00166B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efaliasij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246</Words>
  <Characters>1405</Characters>
  <Application>Microsoft Macintosh Word</Application>
  <DocSecurity>0</DocSecurity>
  <Lines>11</Lines>
  <Paragraphs>3</Paragraphs>
  <ScaleCrop>false</ScaleCrop>
  <Company>Currenex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Newns</dc:creator>
  <cp:keywords/>
  <dc:description/>
  <cp:lastModifiedBy>David Newns</cp:lastModifiedBy>
  <cp:revision>2</cp:revision>
  <dcterms:created xsi:type="dcterms:W3CDTF">2016-05-20T16:46:00Z</dcterms:created>
  <dcterms:modified xsi:type="dcterms:W3CDTF">2016-06-14T13:43:00Z</dcterms:modified>
</cp:coreProperties>
</file>